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4AEE" w14:textId="77777777" w:rsidR="00AB0A13" w:rsidRDefault="00C70F78" w:rsidP="00C70F78">
      <w:pPr>
        <w:ind w:left="-567"/>
        <w:rPr>
          <w:rFonts w:ascii="Verdana" w:hAnsi="Verdana"/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A23C444" wp14:editId="092D32DB">
            <wp:simplePos x="0" y="0"/>
            <wp:positionH relativeFrom="column">
              <wp:posOffset>-349250</wp:posOffset>
            </wp:positionH>
            <wp:positionV relativeFrom="paragraph">
              <wp:posOffset>-62865</wp:posOffset>
            </wp:positionV>
            <wp:extent cx="1706245" cy="2273300"/>
            <wp:effectExtent l="0" t="0" r="8255" b="0"/>
            <wp:wrapSquare wrapText="bothSides"/>
            <wp:docPr id="2" name="Picture 2" descr="C:\Users\MARY-PC\Documents\CBS\CBS_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-PC\Documents\CBS\CBS_bad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sz w:val="32"/>
          <w:szCs w:val="32"/>
        </w:rPr>
        <w:t>THE CONFRATERNITY OF</w:t>
      </w:r>
    </w:p>
    <w:p w14:paraId="4B2D8758" w14:textId="77777777" w:rsidR="00C70F78" w:rsidRDefault="00C70F78" w:rsidP="00C70F78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THE BLESSED SACRAMENT</w:t>
      </w:r>
    </w:p>
    <w:p w14:paraId="2CAE109D" w14:textId="77777777" w:rsidR="00C70F78" w:rsidRDefault="00C70F78" w:rsidP="00C70F78">
      <w:pPr>
        <w:rPr>
          <w:rFonts w:ascii="Verdana" w:hAnsi="Verdana"/>
          <w:sz w:val="28"/>
          <w:szCs w:val="32"/>
        </w:rPr>
      </w:pPr>
    </w:p>
    <w:p w14:paraId="2CC0221D" w14:textId="77777777" w:rsidR="00C70F78" w:rsidRDefault="00C70F78" w:rsidP="00C70F78">
      <w:pPr>
        <w:rPr>
          <w:rFonts w:ascii="Verdana" w:hAnsi="Verdana"/>
          <w:i/>
          <w:sz w:val="28"/>
          <w:szCs w:val="32"/>
        </w:rPr>
      </w:pPr>
      <w:r w:rsidRPr="00C70F78">
        <w:rPr>
          <w:rFonts w:ascii="Verdana" w:hAnsi="Verdana"/>
          <w:i/>
          <w:sz w:val="28"/>
          <w:szCs w:val="32"/>
        </w:rPr>
        <w:t>Registered Charity No. 1082897</w:t>
      </w:r>
    </w:p>
    <w:p w14:paraId="61E98C86" w14:textId="77777777" w:rsidR="00C70F78" w:rsidRDefault="00C70F78" w:rsidP="00C70F78">
      <w:pPr>
        <w:rPr>
          <w:rFonts w:ascii="Verdana" w:hAnsi="Verdana"/>
          <w:i/>
          <w:sz w:val="28"/>
          <w:szCs w:val="32"/>
        </w:rPr>
      </w:pPr>
    </w:p>
    <w:p w14:paraId="57C0D049" w14:textId="77777777" w:rsidR="00C70F78" w:rsidRDefault="00C70F78" w:rsidP="00C70F78">
      <w:pPr>
        <w:rPr>
          <w:rFonts w:ascii="Verdana" w:hAnsi="Verdana"/>
          <w:b/>
          <w:sz w:val="28"/>
          <w:szCs w:val="32"/>
        </w:rPr>
      </w:pPr>
      <w:r>
        <w:rPr>
          <w:rFonts w:ascii="Verdana" w:hAnsi="Verdana"/>
          <w:b/>
          <w:sz w:val="28"/>
          <w:szCs w:val="32"/>
        </w:rPr>
        <w:t xml:space="preserve">Application for Admission </w:t>
      </w:r>
    </w:p>
    <w:p w14:paraId="1B037808" w14:textId="77777777" w:rsidR="00C70F78" w:rsidRDefault="00C70F78" w:rsidP="00C70F78">
      <w:pPr>
        <w:rPr>
          <w:rFonts w:ascii="Verdana" w:hAnsi="Verdana"/>
          <w:b/>
          <w:sz w:val="28"/>
          <w:szCs w:val="32"/>
        </w:rPr>
      </w:pPr>
      <w:r>
        <w:rPr>
          <w:rFonts w:ascii="Verdana" w:hAnsi="Verdana"/>
          <w:b/>
          <w:sz w:val="28"/>
          <w:szCs w:val="32"/>
        </w:rPr>
        <w:t>and Gift Aid Declaration</w:t>
      </w:r>
    </w:p>
    <w:p w14:paraId="6F2099E1" w14:textId="77777777" w:rsidR="00C70F78" w:rsidRPr="00C70F78" w:rsidRDefault="00C70F78" w:rsidP="00C70F78">
      <w:pPr>
        <w:rPr>
          <w:rFonts w:ascii="Verdana" w:hAnsi="Verdana"/>
          <w:b/>
          <w:sz w:val="24"/>
          <w:szCs w:val="32"/>
        </w:rPr>
      </w:pPr>
    </w:p>
    <w:p w14:paraId="50BC37CF" w14:textId="77777777" w:rsidR="00C70F78" w:rsidRDefault="00C70F78" w:rsidP="00C70F78">
      <w:pPr>
        <w:rPr>
          <w:rFonts w:ascii="Verdana" w:hAnsi="Verdana"/>
          <w:sz w:val="24"/>
          <w:szCs w:val="32"/>
        </w:rPr>
      </w:pPr>
      <w:r w:rsidRPr="00C70F78">
        <w:rPr>
          <w:rFonts w:ascii="Verdana" w:hAnsi="Verdana"/>
          <w:sz w:val="24"/>
          <w:szCs w:val="32"/>
        </w:rPr>
        <w:t>The Objects and Rules are set out on the back of the Quarterly Paper.  The Confraternity accepts the principles of Forward in Faith’s Agreed Statement on Communion</w:t>
      </w:r>
    </w:p>
    <w:p w14:paraId="5FB5EFC4" w14:textId="77777777" w:rsidR="00C70F78" w:rsidRDefault="00C70F78" w:rsidP="00C70F78">
      <w:pPr>
        <w:rPr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4C058" wp14:editId="1F53C012">
                <wp:simplePos x="0" y="0"/>
                <wp:positionH relativeFrom="column">
                  <wp:posOffset>-425450</wp:posOffset>
                </wp:positionH>
                <wp:positionV relativeFrom="paragraph">
                  <wp:posOffset>74930</wp:posOffset>
                </wp:positionV>
                <wp:extent cx="6718300" cy="50800"/>
                <wp:effectExtent l="19050" t="19050" r="635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8300" cy="50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D44AF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5pt,5.9pt" to="495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" strokecolor="black [3213]" strokeweight="3pt"/>
            </w:pict>
          </mc:Fallback>
        </mc:AlternateContent>
      </w:r>
    </w:p>
    <w:p w14:paraId="61BC1DCC" w14:textId="77777777" w:rsidR="00C70F78" w:rsidRPr="0045025D" w:rsidRDefault="00C70F78" w:rsidP="00C70F78">
      <w:pPr>
        <w:jc w:val="left"/>
        <w:rPr>
          <w:sz w:val="25"/>
          <w:szCs w:val="25"/>
        </w:rPr>
      </w:pPr>
    </w:p>
    <w:p w14:paraId="08D01505" w14:textId="77777777" w:rsidR="00C70F78" w:rsidRPr="0045025D" w:rsidRDefault="00C70F78" w:rsidP="0045025D">
      <w:pPr>
        <w:jc w:val="left"/>
        <w:rPr>
          <w:sz w:val="25"/>
          <w:szCs w:val="25"/>
        </w:rPr>
      </w:pPr>
      <w:r w:rsidRPr="0045025D">
        <w:rPr>
          <w:sz w:val="25"/>
          <w:szCs w:val="25"/>
        </w:rPr>
        <w:t>I,                                                                                being a communicant member of the Church of England or of another Church approved by the Council-</w:t>
      </w:r>
      <w:r w:rsidR="00646214" w:rsidRPr="0045025D">
        <w:rPr>
          <w:sz w:val="25"/>
          <w:szCs w:val="25"/>
        </w:rPr>
        <w:t xml:space="preserve">General, accepting the </w:t>
      </w:r>
      <w:r w:rsidR="00982BAA">
        <w:rPr>
          <w:sz w:val="25"/>
          <w:szCs w:val="25"/>
        </w:rPr>
        <w:t>c</w:t>
      </w:r>
      <w:r w:rsidR="00646214" w:rsidRPr="0045025D">
        <w:rPr>
          <w:sz w:val="25"/>
          <w:szCs w:val="25"/>
        </w:rPr>
        <w:t xml:space="preserve">atholic faith and </w:t>
      </w:r>
      <w:r w:rsidR="00982BAA">
        <w:rPr>
          <w:sz w:val="25"/>
          <w:szCs w:val="25"/>
        </w:rPr>
        <w:t>observing the practices of the c</w:t>
      </w:r>
      <w:r w:rsidR="00646214" w:rsidRPr="0045025D">
        <w:rPr>
          <w:sz w:val="25"/>
          <w:szCs w:val="25"/>
        </w:rPr>
        <w:t>atholic religion, hereby declare my full agreement with the Objects and accept the Rules of the Confraternity of the Blessed Sacrament, and ask to be admitted as an Associate.</w:t>
      </w:r>
    </w:p>
    <w:p w14:paraId="31C32899" w14:textId="77777777" w:rsidR="00646214" w:rsidRPr="0045025D" w:rsidRDefault="00646214" w:rsidP="0045025D">
      <w:pPr>
        <w:jc w:val="left"/>
        <w:rPr>
          <w:sz w:val="25"/>
          <w:szCs w:val="25"/>
        </w:rPr>
      </w:pPr>
    </w:p>
    <w:p w14:paraId="26F94FDF" w14:textId="77777777" w:rsidR="00646214" w:rsidRPr="0045025D" w:rsidRDefault="00FB400C" w:rsidP="0045025D">
      <w:pPr>
        <w:rPr>
          <w:i/>
          <w:sz w:val="25"/>
          <w:szCs w:val="25"/>
          <w:u w:val="single"/>
        </w:rPr>
      </w:pPr>
      <w:r w:rsidRPr="0045025D">
        <w:rPr>
          <w:i/>
          <w:sz w:val="25"/>
          <w:szCs w:val="25"/>
          <w:u w:val="single"/>
        </w:rPr>
        <w:t>Please cross through the following paragraph if this does not apply to you</w:t>
      </w:r>
    </w:p>
    <w:p w14:paraId="4579F321" w14:textId="77777777" w:rsidR="00982BAA" w:rsidRDefault="00FB400C" w:rsidP="00982BAA">
      <w:pPr>
        <w:autoSpaceDE w:val="0"/>
        <w:autoSpaceDN w:val="0"/>
        <w:adjustRightInd w:val="0"/>
        <w:spacing w:after="160"/>
        <w:jc w:val="left"/>
        <w:rPr>
          <w:rFonts w:ascii="Arial" w:hAnsi="Arial" w:cs="Arial"/>
          <w:b/>
          <w:bCs/>
          <w:color w:val="000000"/>
          <w:sz w:val="23"/>
          <w:szCs w:val="23"/>
        </w:rPr>
      </w:pPr>
      <w:r w:rsidRPr="0045025D">
        <w:rPr>
          <w:sz w:val="25"/>
          <w:szCs w:val="25"/>
        </w:rPr>
        <w:t>*</w:t>
      </w:r>
      <w:r w:rsidR="00982BAA" w:rsidRPr="00982BAA">
        <w:rPr>
          <w:rFonts w:ascii="Arial" w:hAnsi="Arial" w:cs="Arial"/>
          <w:color w:val="000000"/>
          <w:sz w:val="23"/>
          <w:szCs w:val="23"/>
        </w:rPr>
        <w:t xml:space="preserve"> </w:t>
      </w:r>
      <w:r w:rsidR="00982BAA" w:rsidRPr="006F4070">
        <w:rPr>
          <w:rFonts w:ascii="Arial" w:hAnsi="Arial" w:cs="Arial"/>
          <w:color w:val="000000"/>
          <w:sz w:val="23"/>
          <w:szCs w:val="23"/>
        </w:rPr>
        <w:t>I am a UK taxpayer and understand that if I pay less Income Tax and/or Capital Gains Tax in the current tax year than the amount of Gift Aid claimed on all my donations it is my responsibility to pay any difference.</w:t>
      </w:r>
    </w:p>
    <w:p w14:paraId="72712003" w14:textId="77777777" w:rsidR="00FB400C" w:rsidRPr="0045025D" w:rsidRDefault="00FB400C" w:rsidP="00982BAA">
      <w:pPr>
        <w:autoSpaceDE w:val="0"/>
        <w:autoSpaceDN w:val="0"/>
        <w:adjustRightInd w:val="0"/>
        <w:jc w:val="left"/>
        <w:rPr>
          <w:rFonts w:cs="Arial"/>
          <w:sz w:val="25"/>
          <w:szCs w:val="25"/>
        </w:rPr>
      </w:pPr>
      <w:r w:rsidRPr="0045025D">
        <w:rPr>
          <w:rFonts w:cs="Arial"/>
          <w:sz w:val="25"/>
          <w:szCs w:val="25"/>
        </w:rPr>
        <w:t xml:space="preserve"> </w:t>
      </w:r>
    </w:p>
    <w:p w14:paraId="78E609EC" w14:textId="77777777" w:rsidR="00FB400C" w:rsidRPr="0045025D" w:rsidRDefault="00FB400C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</w:p>
    <w:p w14:paraId="2C17A63C" w14:textId="77777777" w:rsidR="00FB400C" w:rsidRPr="0045025D" w:rsidRDefault="00FB400C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  <w:r w:rsidRPr="0045025D">
        <w:rPr>
          <w:rFonts w:cs="Arial"/>
          <w:sz w:val="25"/>
          <w:szCs w:val="25"/>
        </w:rPr>
        <w:t>Signature                                                                                    Date</w:t>
      </w:r>
    </w:p>
    <w:p w14:paraId="22511D3F" w14:textId="77777777" w:rsidR="0045025D" w:rsidRPr="0045025D" w:rsidRDefault="0045025D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</w:p>
    <w:p w14:paraId="1CDBBE60" w14:textId="77777777" w:rsidR="0045025D" w:rsidRPr="0045025D" w:rsidRDefault="0045025D" w:rsidP="0045025D">
      <w:pPr>
        <w:autoSpaceDE w:val="0"/>
        <w:autoSpaceDN w:val="0"/>
        <w:adjustRightInd w:val="0"/>
        <w:jc w:val="both"/>
        <w:rPr>
          <w:rFonts w:cs="Arial"/>
          <w:i/>
          <w:sz w:val="25"/>
          <w:szCs w:val="25"/>
        </w:rPr>
      </w:pPr>
      <w:r w:rsidRPr="0045025D">
        <w:rPr>
          <w:rFonts w:cs="Arial"/>
          <w:sz w:val="25"/>
          <w:szCs w:val="25"/>
        </w:rPr>
        <w:t>Address (</w:t>
      </w:r>
      <w:r w:rsidRPr="0045025D">
        <w:rPr>
          <w:rFonts w:cs="Arial"/>
          <w:i/>
          <w:sz w:val="25"/>
          <w:szCs w:val="25"/>
        </w:rPr>
        <w:t>including postcode)</w:t>
      </w:r>
    </w:p>
    <w:p w14:paraId="35231D1A" w14:textId="77777777" w:rsidR="0045025D" w:rsidRPr="0045025D" w:rsidRDefault="0045025D" w:rsidP="0045025D">
      <w:pPr>
        <w:autoSpaceDE w:val="0"/>
        <w:autoSpaceDN w:val="0"/>
        <w:adjustRightInd w:val="0"/>
        <w:jc w:val="both"/>
        <w:rPr>
          <w:rFonts w:cs="Arial"/>
          <w:i/>
          <w:sz w:val="25"/>
          <w:szCs w:val="25"/>
        </w:rPr>
      </w:pPr>
    </w:p>
    <w:p w14:paraId="1F203914" w14:textId="77777777" w:rsidR="0045025D" w:rsidRPr="0045025D" w:rsidRDefault="0045025D" w:rsidP="0045025D">
      <w:pPr>
        <w:autoSpaceDE w:val="0"/>
        <w:autoSpaceDN w:val="0"/>
        <w:adjustRightInd w:val="0"/>
        <w:jc w:val="both"/>
        <w:rPr>
          <w:rFonts w:cs="Arial"/>
          <w:i/>
          <w:sz w:val="25"/>
          <w:szCs w:val="25"/>
        </w:rPr>
      </w:pPr>
    </w:p>
    <w:p w14:paraId="323A6472" w14:textId="77777777" w:rsidR="0045025D" w:rsidRPr="0045025D" w:rsidRDefault="0045025D" w:rsidP="0045025D">
      <w:pPr>
        <w:autoSpaceDE w:val="0"/>
        <w:autoSpaceDN w:val="0"/>
        <w:adjustRightInd w:val="0"/>
        <w:jc w:val="both"/>
        <w:rPr>
          <w:rFonts w:cs="Arial"/>
          <w:i/>
          <w:sz w:val="25"/>
          <w:szCs w:val="25"/>
        </w:rPr>
      </w:pPr>
    </w:p>
    <w:p w14:paraId="052C3B64" w14:textId="77777777" w:rsidR="0045025D" w:rsidRDefault="0045025D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  <w:r w:rsidRPr="0045025D">
        <w:rPr>
          <w:rFonts w:cs="Arial"/>
          <w:sz w:val="25"/>
          <w:szCs w:val="25"/>
        </w:rPr>
        <w:t xml:space="preserve">E-Mail                                              Telephone                                 Ward </w:t>
      </w:r>
    </w:p>
    <w:p w14:paraId="0CEF13DE" w14:textId="77777777" w:rsidR="00982BAA" w:rsidRDefault="00982BAA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</w:p>
    <w:p w14:paraId="4AD9E964" w14:textId="77777777" w:rsidR="00982BAA" w:rsidRPr="0045025D" w:rsidRDefault="00982BAA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</w:p>
    <w:p w14:paraId="24DB6E95" w14:textId="77777777" w:rsidR="0045025D" w:rsidRPr="0045025D" w:rsidRDefault="0045025D" w:rsidP="0045025D">
      <w:pPr>
        <w:rPr>
          <w:sz w:val="25"/>
          <w:szCs w:val="25"/>
        </w:rPr>
      </w:pPr>
      <w:r w:rsidRPr="0045025D">
        <w:rPr>
          <w:noProof/>
          <w:sz w:val="25"/>
          <w:szCs w:val="25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C2CAE" wp14:editId="674B0D9D">
                <wp:simplePos x="0" y="0"/>
                <wp:positionH relativeFrom="column">
                  <wp:posOffset>-425450</wp:posOffset>
                </wp:positionH>
                <wp:positionV relativeFrom="paragraph">
                  <wp:posOffset>74930</wp:posOffset>
                </wp:positionV>
                <wp:extent cx="6718300" cy="50800"/>
                <wp:effectExtent l="19050" t="19050" r="63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8300" cy="50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C85BC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5pt,5.9pt" to="495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" strokecolor="black [3213]" strokeweight="3pt"/>
            </w:pict>
          </mc:Fallback>
        </mc:AlternateContent>
      </w:r>
    </w:p>
    <w:p w14:paraId="112E0806" w14:textId="77777777" w:rsidR="0045025D" w:rsidRPr="0045025D" w:rsidRDefault="0045025D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  <w:r w:rsidRPr="0045025D">
        <w:rPr>
          <w:rFonts w:cs="Arial"/>
          <w:sz w:val="25"/>
          <w:szCs w:val="25"/>
        </w:rPr>
        <w:t>I,                                                  being an existing CBS Associate attached to the Ward, do from personal knowledge and after due enquiry recommend the aforesaid applicant to be admitted as an Associate.</w:t>
      </w:r>
    </w:p>
    <w:p w14:paraId="2DF68301" w14:textId="77777777" w:rsidR="0045025D" w:rsidRPr="0045025D" w:rsidRDefault="0045025D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  <w:r w:rsidRPr="0045025D">
        <w:rPr>
          <w:rFonts w:cs="Arial"/>
          <w:sz w:val="25"/>
          <w:szCs w:val="25"/>
        </w:rPr>
        <w:t>Signature                                                                                   Date</w:t>
      </w:r>
    </w:p>
    <w:p w14:paraId="650C9960" w14:textId="77777777" w:rsidR="0045025D" w:rsidRPr="0045025D" w:rsidRDefault="0045025D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</w:p>
    <w:p w14:paraId="2F64D3D0" w14:textId="77777777" w:rsidR="0045025D" w:rsidRPr="0045025D" w:rsidRDefault="0045025D" w:rsidP="0045025D">
      <w:pPr>
        <w:rPr>
          <w:sz w:val="25"/>
          <w:szCs w:val="25"/>
        </w:rPr>
      </w:pPr>
      <w:r w:rsidRPr="0045025D">
        <w:rPr>
          <w:noProof/>
          <w:sz w:val="25"/>
          <w:szCs w:val="25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62A5C" wp14:editId="15A3DB99">
                <wp:simplePos x="0" y="0"/>
                <wp:positionH relativeFrom="column">
                  <wp:posOffset>-425450</wp:posOffset>
                </wp:positionH>
                <wp:positionV relativeFrom="paragraph">
                  <wp:posOffset>74930</wp:posOffset>
                </wp:positionV>
                <wp:extent cx="6718300" cy="50800"/>
                <wp:effectExtent l="19050" t="19050" r="635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8300" cy="50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73332" id="Straight Connector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5pt,5.9pt" to="495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" strokecolor="black [3213]" strokeweight="3pt"/>
            </w:pict>
          </mc:Fallback>
        </mc:AlternateContent>
      </w:r>
    </w:p>
    <w:p w14:paraId="4A1EA788" w14:textId="77777777" w:rsidR="0045025D" w:rsidRDefault="0045025D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  <w:r w:rsidRPr="0045025D">
        <w:rPr>
          <w:rFonts w:cs="Arial"/>
          <w:sz w:val="25"/>
          <w:szCs w:val="25"/>
        </w:rPr>
        <w:t>The Enrolment Fee is £10 which includes the manual and medal.</w:t>
      </w:r>
      <w:r w:rsidR="00067627">
        <w:rPr>
          <w:rFonts w:cs="Arial"/>
          <w:sz w:val="25"/>
          <w:szCs w:val="25"/>
        </w:rPr>
        <w:t xml:space="preserve">  </w:t>
      </w:r>
      <w:r w:rsidRPr="0045025D">
        <w:rPr>
          <w:rFonts w:cs="Arial"/>
          <w:sz w:val="25"/>
          <w:szCs w:val="25"/>
        </w:rPr>
        <w:t>Thereafter on the anniversary of enrolment it will be £6 per annum.</w:t>
      </w:r>
      <w:r w:rsidR="00067627">
        <w:rPr>
          <w:rFonts w:cs="Arial"/>
          <w:sz w:val="25"/>
          <w:szCs w:val="25"/>
        </w:rPr>
        <w:t xml:space="preserve">  </w:t>
      </w:r>
      <w:r w:rsidRPr="0045025D">
        <w:rPr>
          <w:rFonts w:cs="Arial"/>
          <w:sz w:val="25"/>
          <w:szCs w:val="25"/>
        </w:rPr>
        <w:t xml:space="preserve">Alternatively Life Membership is </w:t>
      </w:r>
      <w:r w:rsidR="00067627">
        <w:rPr>
          <w:rFonts w:cs="Arial"/>
          <w:sz w:val="25"/>
          <w:szCs w:val="25"/>
        </w:rPr>
        <w:t>£60.</w:t>
      </w:r>
    </w:p>
    <w:p w14:paraId="150DE580" w14:textId="77777777" w:rsidR="00067627" w:rsidRDefault="00067627" w:rsidP="0045025D">
      <w:pPr>
        <w:autoSpaceDE w:val="0"/>
        <w:autoSpaceDN w:val="0"/>
        <w:adjustRightInd w:val="0"/>
        <w:jc w:val="both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Lapel Badges, replacement Medals and Manuals at a cost of £2 each are available from Mrs Mary Bashford at the address below.  </w:t>
      </w:r>
    </w:p>
    <w:p w14:paraId="512A11DA" w14:textId="77777777" w:rsidR="00067627" w:rsidRDefault="00067627" w:rsidP="00067627">
      <w:pPr>
        <w:autoSpaceDE w:val="0"/>
        <w:autoSpaceDN w:val="0"/>
        <w:adjustRightInd w:val="0"/>
        <w:rPr>
          <w:rFonts w:cs="Arial"/>
          <w:i/>
          <w:sz w:val="25"/>
          <w:szCs w:val="25"/>
        </w:rPr>
      </w:pPr>
      <w:r>
        <w:rPr>
          <w:rFonts w:cs="Arial"/>
          <w:i/>
          <w:sz w:val="25"/>
          <w:szCs w:val="25"/>
        </w:rPr>
        <w:t>Please return this form to:</w:t>
      </w:r>
    </w:p>
    <w:p w14:paraId="75683770" w14:textId="3833EFB9" w:rsidR="00646214" w:rsidRDefault="00F06274" w:rsidP="00F06274">
      <w:pPr>
        <w:autoSpaceDE w:val="0"/>
        <w:autoSpaceDN w:val="0"/>
        <w:adjustRightInd w:val="0"/>
        <w:rPr>
          <w:rFonts w:cs="Arial"/>
          <w:b/>
          <w:sz w:val="25"/>
          <w:szCs w:val="25"/>
        </w:rPr>
      </w:pPr>
      <w:r>
        <w:rPr>
          <w:rFonts w:cs="Arial"/>
          <w:b/>
          <w:sz w:val="25"/>
          <w:szCs w:val="25"/>
        </w:rPr>
        <w:t>Confraternity of the Blessed Sacrament (CBS) P O Box 18,929</w:t>
      </w:r>
      <w:r w:rsidR="0006169A">
        <w:rPr>
          <w:rFonts w:cs="Arial"/>
          <w:b/>
          <w:sz w:val="25"/>
          <w:szCs w:val="25"/>
        </w:rPr>
        <w:t xml:space="preserve">, </w:t>
      </w:r>
      <w:r>
        <w:rPr>
          <w:rFonts w:cs="Arial"/>
          <w:b/>
          <w:sz w:val="25"/>
          <w:szCs w:val="25"/>
        </w:rPr>
        <w:t>Sutton Coldfield B73 9DW</w:t>
      </w:r>
      <w:r w:rsidR="00067627">
        <w:rPr>
          <w:rFonts w:cs="Arial"/>
          <w:b/>
          <w:sz w:val="25"/>
          <w:szCs w:val="25"/>
        </w:rPr>
        <w:t xml:space="preserve"> </w:t>
      </w:r>
    </w:p>
    <w:p w14:paraId="47840021" w14:textId="77777777" w:rsidR="0006169A" w:rsidRDefault="0006169A" w:rsidP="0006169A">
      <w:pPr>
        <w:autoSpaceDE w:val="0"/>
        <w:autoSpaceDN w:val="0"/>
        <w:adjustRightInd w:val="0"/>
        <w:rPr>
          <w:rFonts w:cs="Arial"/>
          <w:b/>
          <w:sz w:val="25"/>
          <w:szCs w:val="25"/>
        </w:rPr>
      </w:pPr>
      <w:r>
        <w:rPr>
          <w:rFonts w:cs="Arial"/>
          <w:b/>
          <w:sz w:val="25"/>
          <w:szCs w:val="25"/>
        </w:rPr>
        <w:t>Please make all cheques payable to Confraternity of the Blessed Sacrament</w:t>
      </w:r>
    </w:p>
    <w:p w14:paraId="48E30001" w14:textId="20BB32BC" w:rsidR="0006169A" w:rsidRPr="0045025D" w:rsidRDefault="0006169A" w:rsidP="00F06274">
      <w:pPr>
        <w:autoSpaceDE w:val="0"/>
        <w:autoSpaceDN w:val="0"/>
        <w:adjustRightInd w:val="0"/>
        <w:rPr>
          <w:sz w:val="26"/>
          <w:szCs w:val="26"/>
        </w:rPr>
      </w:pPr>
      <w:r>
        <w:rPr>
          <w:rFonts w:cs="Arial"/>
          <w:b/>
          <w:sz w:val="25"/>
          <w:szCs w:val="25"/>
        </w:rPr>
        <w:t>(the bank will no longer accept cheques with just CBS on)</w:t>
      </w:r>
    </w:p>
    <w:sectPr w:rsidR="0006169A" w:rsidRPr="0045025D" w:rsidSect="0045025D">
      <w:pgSz w:w="11906" w:h="16838"/>
      <w:pgMar w:top="709" w:right="991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75F9"/>
    <w:multiLevelType w:val="hybridMultilevel"/>
    <w:tmpl w:val="7C44D7A6"/>
    <w:lvl w:ilvl="0" w:tplc="B4989AEA">
      <w:start w:val="3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90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78"/>
    <w:rsid w:val="0006169A"/>
    <w:rsid w:val="00066D7F"/>
    <w:rsid w:val="00067627"/>
    <w:rsid w:val="00386AD1"/>
    <w:rsid w:val="0045025D"/>
    <w:rsid w:val="005858A8"/>
    <w:rsid w:val="005C30F9"/>
    <w:rsid w:val="00643D3B"/>
    <w:rsid w:val="00646214"/>
    <w:rsid w:val="0066478D"/>
    <w:rsid w:val="00786EE5"/>
    <w:rsid w:val="00982BAA"/>
    <w:rsid w:val="00AB0A13"/>
    <w:rsid w:val="00C70F78"/>
    <w:rsid w:val="00F06274"/>
    <w:rsid w:val="00FB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47A996"/>
  <w15:docId w15:val="{021F3E36-7A3D-4083-A1E4-78555C7E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F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F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6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MARY-PC</dc:creator>
  <cp:lastModifiedBy>Mary Bashford</cp:lastModifiedBy>
  <cp:revision>4</cp:revision>
  <cp:lastPrinted>2018-06-11T11:18:00Z</cp:lastPrinted>
  <dcterms:created xsi:type="dcterms:W3CDTF">2026-04-29T12:37:00Z</dcterms:created>
  <dcterms:modified xsi:type="dcterms:W3CDTF">2026-05-11T14:18:00Z</dcterms:modified>
</cp:coreProperties>
</file>